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20476" w14:textId="77777777" w:rsidR="003310BA" w:rsidRPr="003310BA" w:rsidRDefault="003310BA" w:rsidP="003310BA">
      <w:pPr>
        <w:jc w:val="center"/>
        <w:rPr>
          <w:b/>
        </w:rPr>
      </w:pPr>
      <w:bookmarkStart w:id="0" w:name="_GoBack"/>
      <w:bookmarkEnd w:id="0"/>
      <w:r w:rsidRPr="003310BA">
        <w:rPr>
          <w:b/>
          <w:sz w:val="28"/>
        </w:rPr>
        <w:t>Lower Wye Tracks and Trails Steering Group Meeting – 11</w:t>
      </w:r>
      <w:r w:rsidRPr="003310BA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Pr="003310BA">
        <w:rPr>
          <w:b/>
          <w:sz w:val="28"/>
        </w:rPr>
        <w:t>February 2025</w:t>
      </w:r>
    </w:p>
    <w:p w14:paraId="71F4A409" w14:textId="77777777" w:rsidR="003310BA" w:rsidRDefault="003310BA" w:rsidP="003310BA">
      <w:pPr>
        <w:jc w:val="center"/>
      </w:pPr>
      <w:r>
        <w:t>A sub-group of the Monmouthshire Local Access Forum [LAF]</w:t>
      </w:r>
    </w:p>
    <w:p w14:paraId="55D3629B" w14:textId="77777777" w:rsidR="003310BA" w:rsidRPr="003310BA" w:rsidRDefault="003310BA" w:rsidP="003310BA">
      <w:pPr>
        <w:jc w:val="center"/>
        <w:rPr>
          <w:b/>
        </w:rPr>
      </w:pPr>
      <w:r w:rsidRPr="003310BA">
        <w:rPr>
          <w:b/>
        </w:rPr>
        <w:t>Notes of hybrid meeting held at Wye Valley National Landscape Office &amp; on Microsoft Teams</w:t>
      </w:r>
    </w:p>
    <w:p w14:paraId="29D6B04F" w14:textId="77777777" w:rsidR="003310BA" w:rsidRDefault="003310BA" w:rsidP="003310BA">
      <w:r>
        <w:t xml:space="preserve"> </w:t>
      </w:r>
    </w:p>
    <w:p w14:paraId="4B7E5A7A" w14:textId="77777777" w:rsidR="003310BA" w:rsidRPr="003310BA" w:rsidRDefault="003310BA" w:rsidP="003310BA">
      <w:pPr>
        <w:rPr>
          <w:b/>
        </w:rPr>
      </w:pPr>
      <w:r w:rsidRPr="003310BA">
        <w:rPr>
          <w:b/>
        </w:rPr>
        <w:t xml:space="preserve">Present: </w:t>
      </w:r>
    </w:p>
    <w:p w14:paraId="7558A0E2" w14:textId="77777777" w:rsidR="003310BA" w:rsidRDefault="003310BA" w:rsidP="003310BA">
      <w:pPr>
        <w:ind w:firstLine="720"/>
      </w:pPr>
      <w:r>
        <w:t xml:space="preserve">Barbara </w:t>
      </w:r>
      <w:proofErr w:type="spellStart"/>
      <w:r>
        <w:t>Heys</w:t>
      </w:r>
      <w:proofErr w:type="spellEnd"/>
      <w:r>
        <w:t xml:space="preserve"> [LAF] (Chair) </w:t>
      </w:r>
    </w:p>
    <w:p w14:paraId="22B04408" w14:textId="0BF70E8B" w:rsidR="003310BA" w:rsidRDefault="003310BA" w:rsidP="003310BA">
      <w:pPr>
        <w:ind w:firstLine="720"/>
      </w:pPr>
      <w:r>
        <w:t>Irene Brooke [LAF]</w:t>
      </w:r>
    </w:p>
    <w:p w14:paraId="5CECB8CF" w14:textId="77777777" w:rsidR="003310BA" w:rsidRDefault="003310BA" w:rsidP="003310BA">
      <w:pPr>
        <w:ind w:firstLine="720"/>
      </w:pPr>
      <w:r>
        <w:t>Anne Underwood [LAF]</w:t>
      </w:r>
    </w:p>
    <w:p w14:paraId="3DADBA21" w14:textId="249A7A0E" w:rsidR="48901378" w:rsidRDefault="48901378" w:rsidP="7F4CFE40">
      <w:pPr>
        <w:ind w:firstLine="720"/>
      </w:pPr>
      <w:r>
        <w:t>Kelvin Varney [LAF]</w:t>
      </w:r>
    </w:p>
    <w:p w14:paraId="2C785B7A" w14:textId="77777777" w:rsidR="003310BA" w:rsidRDefault="003310BA" w:rsidP="003310BA">
      <w:pPr>
        <w:ind w:firstLine="720"/>
      </w:pPr>
      <w:r>
        <w:t>Graham Kinsella [MCC Highways]</w:t>
      </w:r>
    </w:p>
    <w:p w14:paraId="5D331AAF" w14:textId="77777777" w:rsidR="003310BA" w:rsidRDefault="003310BA" w:rsidP="003310BA">
      <w:pPr>
        <w:ind w:firstLine="720"/>
      </w:pPr>
      <w:r>
        <w:t>Gareth Freeman [MCC Highways]</w:t>
      </w:r>
    </w:p>
    <w:p w14:paraId="61C82139" w14:textId="3888C48E" w:rsidR="003310BA" w:rsidRDefault="003310BA" w:rsidP="003310BA">
      <w:pPr>
        <w:ind w:firstLine="720"/>
      </w:pPr>
      <w:r>
        <w:t xml:space="preserve">Ruth Rourke [MCC </w:t>
      </w:r>
      <w:r w:rsidR="454E4391">
        <w:t>Countryside Access Manager</w:t>
      </w:r>
      <w:r>
        <w:t>]</w:t>
      </w:r>
    </w:p>
    <w:p w14:paraId="3A1B63ED" w14:textId="77777777" w:rsidR="003310BA" w:rsidRDefault="003310BA" w:rsidP="003310BA">
      <w:pPr>
        <w:ind w:firstLine="720"/>
      </w:pPr>
      <w:r>
        <w:t>Celyn Davies [Wye Valley National Landscape team]</w:t>
      </w:r>
    </w:p>
    <w:p w14:paraId="2F53D7E4" w14:textId="77777777" w:rsidR="003310BA" w:rsidRDefault="003310BA" w:rsidP="003310BA">
      <w:pPr>
        <w:ind w:firstLine="720"/>
      </w:pPr>
      <w:r>
        <w:t>Andrew Blake [Wye Valley National Landscape Manager]</w:t>
      </w:r>
    </w:p>
    <w:p w14:paraId="0A6959E7" w14:textId="77777777" w:rsidR="003310BA" w:rsidRDefault="003310BA" w:rsidP="003310BA">
      <w:r>
        <w:t xml:space="preserve"> </w:t>
      </w:r>
    </w:p>
    <w:p w14:paraId="270FF798" w14:textId="77777777" w:rsidR="003310BA" w:rsidRPr="003310BA" w:rsidRDefault="003310BA" w:rsidP="003310BA">
      <w:pPr>
        <w:rPr>
          <w:b/>
        </w:rPr>
      </w:pPr>
      <w:r w:rsidRPr="003310BA">
        <w:rPr>
          <w:b/>
        </w:rPr>
        <w:t xml:space="preserve">Apologies: </w:t>
      </w:r>
    </w:p>
    <w:p w14:paraId="1D97662C" w14:textId="77777777" w:rsidR="003310BA" w:rsidRDefault="003310BA" w:rsidP="003310BA">
      <w:pPr>
        <w:ind w:firstLine="720"/>
      </w:pPr>
      <w:r>
        <w:t>John Askew [LAF]</w:t>
      </w:r>
    </w:p>
    <w:p w14:paraId="59BB595D" w14:textId="77777777" w:rsidR="003310BA" w:rsidRDefault="003310BA" w:rsidP="003310BA">
      <w:pPr>
        <w:ind w:firstLine="720"/>
      </w:pPr>
      <w:r>
        <w:t xml:space="preserve">Ian </w:t>
      </w:r>
      <w:proofErr w:type="spellStart"/>
      <w:r>
        <w:t>Mawdsley</w:t>
      </w:r>
      <w:proofErr w:type="spellEnd"/>
      <w:r>
        <w:t xml:space="preserve"> [LAF / Wye Valley Villages Delivery Group]</w:t>
      </w:r>
    </w:p>
    <w:p w14:paraId="3203E32F" w14:textId="77777777" w:rsidR="003310BA" w:rsidRDefault="003310BA" w:rsidP="003310BA">
      <w:pPr>
        <w:ind w:firstLine="720"/>
      </w:pPr>
      <w:r>
        <w:t>Terence Mead [LAF]</w:t>
      </w:r>
    </w:p>
    <w:p w14:paraId="70472646" w14:textId="11512D59" w:rsidR="2CEF4CF6" w:rsidRDefault="2CEF4CF6" w:rsidP="72E16DC2">
      <w:pPr>
        <w:ind w:firstLine="720"/>
      </w:pPr>
      <w:r>
        <w:t>Rhys Wynne-Jones [LAF]</w:t>
      </w:r>
    </w:p>
    <w:p w14:paraId="2E18501E" w14:textId="6BDB232F" w:rsidR="4AB0E1BD" w:rsidRDefault="4AB0E1BD" w:rsidP="34E44DA4">
      <w:pPr>
        <w:ind w:firstLine="720"/>
      </w:pPr>
      <w:r>
        <w:t>Sallie Roderick [LAF]</w:t>
      </w:r>
    </w:p>
    <w:p w14:paraId="672A6659" w14:textId="77777777" w:rsidR="003310BA" w:rsidRDefault="003310BA" w:rsidP="003310BA"/>
    <w:p w14:paraId="62942269" w14:textId="77777777" w:rsidR="003310BA" w:rsidRPr="003310BA" w:rsidRDefault="003310BA" w:rsidP="003310BA">
      <w:pPr>
        <w:rPr>
          <w:b/>
        </w:rPr>
      </w:pPr>
      <w:r w:rsidRPr="003310BA">
        <w:rPr>
          <w:b/>
        </w:rPr>
        <w:t>2. Confirm Notes from Last Meeting – 3rd December</w:t>
      </w:r>
    </w:p>
    <w:p w14:paraId="02796B00" w14:textId="77777777" w:rsidR="003310BA" w:rsidRDefault="003310BA" w:rsidP="003310BA">
      <w:r>
        <w:t>No comments</w:t>
      </w:r>
    </w:p>
    <w:p w14:paraId="02EB378F" w14:textId="77777777" w:rsidR="003310BA" w:rsidRDefault="003310BA" w:rsidP="003310BA"/>
    <w:p w14:paraId="43FC599D" w14:textId="77777777" w:rsidR="003310BA" w:rsidRPr="003310BA" w:rsidRDefault="003310BA" w:rsidP="003310BA">
      <w:pPr>
        <w:rPr>
          <w:b/>
        </w:rPr>
      </w:pPr>
      <w:r>
        <w:rPr>
          <w:b/>
        </w:rPr>
        <w:t xml:space="preserve">3. Signage </w:t>
      </w:r>
      <w:r w:rsidRPr="003310BA">
        <w:rPr>
          <w:b/>
        </w:rPr>
        <w:t>Update</w:t>
      </w:r>
    </w:p>
    <w:p w14:paraId="533B1E60" w14:textId="0A0175A9" w:rsidR="003310BA" w:rsidRDefault="003310BA" w:rsidP="003310BA">
      <w:pPr>
        <w:pStyle w:val="ListParagraph"/>
        <w:numPr>
          <w:ilvl w:val="0"/>
          <w:numId w:val="2"/>
        </w:numPr>
      </w:pPr>
      <w:r>
        <w:t xml:space="preserve">Working with GLASS on </w:t>
      </w:r>
      <w:r w:rsidR="30FF906D">
        <w:t>T</w:t>
      </w:r>
      <w:r>
        <w:t xml:space="preserve">read </w:t>
      </w:r>
      <w:r w:rsidR="61DBF5CC">
        <w:t>L</w:t>
      </w:r>
      <w:r>
        <w:t>ightly signs, incorporating MCC and Wye Valley National Landscape logos</w:t>
      </w:r>
    </w:p>
    <w:p w14:paraId="693528F9" w14:textId="4A0659CF" w:rsidR="003310BA" w:rsidRDefault="003310BA" w:rsidP="003310BA">
      <w:pPr>
        <w:pStyle w:val="ListParagraph"/>
        <w:numPr>
          <w:ilvl w:val="0"/>
          <w:numId w:val="2"/>
        </w:numPr>
      </w:pPr>
      <w:r>
        <w:t>Aiming</w:t>
      </w:r>
      <w:r w:rsidR="604DE613">
        <w:t xml:space="preserve"> ultimately</w:t>
      </w:r>
      <w:r>
        <w:t xml:space="preserve"> for a comprehensive suite of signs for UCRs, public rights of way and permissive paths</w:t>
      </w:r>
      <w:r w:rsidR="04479191">
        <w:t>, but focus initially on the 2 priority/target areas around Tintern &amp; Whitebrook</w:t>
      </w:r>
    </w:p>
    <w:p w14:paraId="2172F817" w14:textId="3107E28D" w:rsidR="04479191" w:rsidRDefault="04479191" w:rsidP="72E16DC2">
      <w:pPr>
        <w:pStyle w:val="ListParagraph"/>
        <w:numPr>
          <w:ilvl w:val="0"/>
          <w:numId w:val="2"/>
        </w:numPr>
      </w:pPr>
      <w:r>
        <w:lastRenderedPageBreak/>
        <w:t>Will need to get Welsh Government permission via MCC Highways for signs on UCRs</w:t>
      </w:r>
    </w:p>
    <w:p w14:paraId="75BF3156" w14:textId="77777777" w:rsidR="003310BA" w:rsidRDefault="003310BA" w:rsidP="003310BA">
      <w:pPr>
        <w:pStyle w:val="ListParagraph"/>
        <w:numPr>
          <w:ilvl w:val="0"/>
          <w:numId w:val="2"/>
        </w:numPr>
      </w:pPr>
      <w:r>
        <w:t>Installation logistics and regulations to be considered (e.g. existing posts, permissions)</w:t>
      </w:r>
    </w:p>
    <w:p w14:paraId="6A05A809" w14:textId="06315D54" w:rsidR="003310BA" w:rsidRDefault="003310BA" w:rsidP="2DF44FBA">
      <w:pPr>
        <w:pStyle w:val="ListParagraph"/>
        <w:numPr>
          <w:ilvl w:val="0"/>
          <w:numId w:val="2"/>
        </w:numPr>
      </w:pPr>
      <w:r>
        <w:t>Audit of existing signage and required locations</w:t>
      </w:r>
      <w:r w:rsidR="186FB667">
        <w:t xml:space="preserve"> is required and may</w:t>
      </w:r>
      <w:r>
        <w:t xml:space="preserve"> be included within the unsealed UCR audit around Tintern and Whitebrook</w:t>
      </w:r>
    </w:p>
    <w:p w14:paraId="5A39BBE3" w14:textId="77777777" w:rsidR="003310BA" w:rsidRDefault="003310BA" w:rsidP="003310BA"/>
    <w:p w14:paraId="740D94ED" w14:textId="32458819" w:rsidR="003310BA" w:rsidRPr="003310BA" w:rsidRDefault="4B6CD400" w:rsidP="2DF44FBA">
      <w:pPr>
        <w:rPr>
          <w:b/>
          <w:bCs/>
        </w:rPr>
      </w:pPr>
      <w:r w:rsidRPr="5C89736A">
        <w:rPr>
          <w:b/>
          <w:bCs/>
        </w:rPr>
        <w:t>4</w:t>
      </w:r>
      <w:r w:rsidR="003310BA" w:rsidRPr="5C89736A">
        <w:rPr>
          <w:b/>
          <w:bCs/>
        </w:rPr>
        <w:t>. Audit Tender Update</w:t>
      </w:r>
    </w:p>
    <w:p w14:paraId="14289E27" w14:textId="200672FC" w:rsidR="003310BA" w:rsidRDefault="003310BA" w:rsidP="003310BA">
      <w:pPr>
        <w:pStyle w:val="ListParagraph"/>
        <w:numPr>
          <w:ilvl w:val="0"/>
          <w:numId w:val="4"/>
        </w:numPr>
      </w:pPr>
      <w:r>
        <w:t>E</w:t>
      </w:r>
      <w:r w:rsidR="4F753112">
        <w:t>arth Science Partnership (E</w:t>
      </w:r>
      <w:r>
        <w:t>SP</w:t>
      </w:r>
      <w:r w:rsidR="7DF6391E">
        <w:t xml:space="preserve">) </w:t>
      </w:r>
      <w:r>
        <w:t>confirmed to conduct the audit, covering all necessary expertise (ecology, geotechnical engineering, drainage)</w:t>
      </w:r>
    </w:p>
    <w:p w14:paraId="3FD07D58" w14:textId="77777777" w:rsidR="003310BA" w:rsidRDefault="003310BA" w:rsidP="003310BA">
      <w:pPr>
        <w:pStyle w:val="ListParagraph"/>
        <w:numPr>
          <w:ilvl w:val="0"/>
          <w:numId w:val="4"/>
        </w:numPr>
      </w:pPr>
      <w:r>
        <w:t>Survey will cover 11km of unsealed, unclassified roads around Tintern and Whitebrook</w:t>
      </w:r>
    </w:p>
    <w:p w14:paraId="0269007A" w14:textId="08EFEE8A" w:rsidR="003310BA" w:rsidRDefault="003310BA" w:rsidP="003310BA">
      <w:pPr>
        <w:pStyle w:val="ListParagraph"/>
        <w:numPr>
          <w:ilvl w:val="0"/>
          <w:numId w:val="4"/>
        </w:numPr>
      </w:pPr>
      <w:r>
        <w:t xml:space="preserve">Timeline: work will commence within 4 weeks of instruction, fieldwork will take </w:t>
      </w:r>
      <w:r w:rsidR="7A42CB30">
        <w:t>about 1 week</w:t>
      </w:r>
      <w:r>
        <w:t xml:space="preserve"> and upon completion the report will be available within 4 weeks</w:t>
      </w:r>
    </w:p>
    <w:p w14:paraId="41C8F396" w14:textId="77777777" w:rsidR="003310BA" w:rsidRDefault="003310BA" w:rsidP="003310BA"/>
    <w:p w14:paraId="3BEFE6F0" w14:textId="4BC28733" w:rsidR="003310BA" w:rsidRPr="003310BA" w:rsidRDefault="177ADD57" w:rsidP="5C89736A">
      <w:pPr>
        <w:rPr>
          <w:b/>
          <w:bCs/>
        </w:rPr>
      </w:pPr>
      <w:r w:rsidRPr="5C89736A">
        <w:rPr>
          <w:b/>
          <w:bCs/>
        </w:rPr>
        <w:t>5</w:t>
      </w:r>
      <w:r w:rsidR="003310BA" w:rsidRPr="5C89736A">
        <w:rPr>
          <w:b/>
          <w:bCs/>
        </w:rPr>
        <w:t>. Monitoring Users</w:t>
      </w:r>
    </w:p>
    <w:p w14:paraId="66C499BE" w14:textId="78B5ED4A" w:rsidR="003310BA" w:rsidRDefault="003310BA" w:rsidP="003310BA">
      <w:pPr>
        <w:pStyle w:val="ListParagraph"/>
        <w:numPr>
          <w:ilvl w:val="0"/>
          <w:numId w:val="5"/>
        </w:numPr>
      </w:pPr>
      <w:r>
        <w:t>Discussed Yorkshire Dales</w:t>
      </w:r>
      <w:r w:rsidR="368604D0">
        <w:t xml:space="preserve"> National Park</w:t>
      </w:r>
      <w:r>
        <w:t>'</w:t>
      </w:r>
      <w:r w:rsidR="39BC1B9C">
        <w:t>s</w:t>
      </w:r>
      <w:r>
        <w:t xml:space="preserve"> approach using vehicle monitors and complaint registers since 2002</w:t>
      </w:r>
    </w:p>
    <w:p w14:paraId="3222144D" w14:textId="77777777" w:rsidR="003310BA" w:rsidRDefault="003310BA" w:rsidP="003310BA">
      <w:pPr>
        <w:pStyle w:val="ListParagraph"/>
        <w:numPr>
          <w:ilvl w:val="0"/>
          <w:numId w:val="5"/>
        </w:numPr>
      </w:pPr>
      <w:r>
        <w:t>Explored various monitoring technologies: acoustic, electro-magnetic, pressure pads, thermal sensors</w:t>
      </w:r>
    </w:p>
    <w:p w14:paraId="7C6ED695" w14:textId="75A25711" w:rsidR="003310BA" w:rsidRDefault="405E788D" w:rsidP="003310BA">
      <w:pPr>
        <w:pStyle w:val="ListParagraph"/>
        <w:numPr>
          <w:ilvl w:val="0"/>
          <w:numId w:val="5"/>
        </w:numPr>
      </w:pPr>
      <w:r>
        <w:t>Discussed c</w:t>
      </w:r>
      <w:r w:rsidR="003310BA">
        <w:t>hallenges</w:t>
      </w:r>
      <w:r w:rsidR="48FDA391">
        <w:t xml:space="preserve"> of</w:t>
      </w:r>
      <w:r w:rsidR="003310BA">
        <w:t xml:space="preserve"> distinguishing between different types of vehicles (e.g. bicycles vs. motorbikes, electric vs. petrol)</w:t>
      </w:r>
    </w:p>
    <w:p w14:paraId="31918E63" w14:textId="77777777" w:rsidR="003310BA" w:rsidRDefault="003310BA" w:rsidP="003310BA">
      <w:pPr>
        <w:pStyle w:val="ListParagraph"/>
        <w:numPr>
          <w:ilvl w:val="0"/>
          <w:numId w:val="5"/>
        </w:numPr>
      </w:pPr>
      <w:r>
        <w:t>Cost and maintenance considerations for different monitoring systems discussed</w:t>
      </w:r>
    </w:p>
    <w:p w14:paraId="470D4663" w14:textId="59BAF593" w:rsidR="0F64628C" w:rsidRDefault="0F64628C" w:rsidP="72E16DC2">
      <w:pPr>
        <w:pStyle w:val="ListParagraph"/>
        <w:numPr>
          <w:ilvl w:val="0"/>
          <w:numId w:val="5"/>
        </w:numPr>
      </w:pPr>
      <w:r>
        <w:t>Further investigations will be made</w:t>
      </w:r>
    </w:p>
    <w:p w14:paraId="4663E308" w14:textId="20B8ED1B" w:rsidR="2DF44FBA" w:rsidRDefault="2DF44FBA" w:rsidP="2DF44FBA"/>
    <w:p w14:paraId="2F018D43" w14:textId="4A1FAB1F" w:rsidR="3D8FF1ED" w:rsidRDefault="0D7B6032" w:rsidP="2DF44FBA">
      <w:pPr>
        <w:rPr>
          <w:b/>
          <w:bCs/>
        </w:rPr>
      </w:pPr>
      <w:r w:rsidRPr="72E16DC2">
        <w:rPr>
          <w:b/>
          <w:bCs/>
        </w:rPr>
        <w:t>6.</w:t>
      </w:r>
      <w:r w:rsidR="3D8FF1ED" w:rsidRPr="72E16DC2">
        <w:rPr>
          <w:b/>
          <w:bCs/>
        </w:rPr>
        <w:t xml:space="preserve"> Coal Lane, </w:t>
      </w:r>
      <w:proofErr w:type="spellStart"/>
      <w:r w:rsidR="3D8FF1ED" w:rsidRPr="72E16DC2">
        <w:rPr>
          <w:b/>
          <w:bCs/>
        </w:rPr>
        <w:t>Devauden</w:t>
      </w:r>
      <w:proofErr w:type="spellEnd"/>
    </w:p>
    <w:p w14:paraId="0786E92F" w14:textId="0CE45418" w:rsidR="012F65A2" w:rsidRDefault="012F65A2" w:rsidP="72E16DC2">
      <w:pPr>
        <w:pStyle w:val="ListParagraph"/>
        <w:numPr>
          <w:ilvl w:val="0"/>
          <w:numId w:val="3"/>
        </w:numPr>
      </w:pPr>
      <w:r>
        <w:t>Agreed this was not the forum to address the status of this route. But recognised the general principle of need for clarity in public information</w:t>
      </w:r>
    </w:p>
    <w:p w14:paraId="0B796891" w14:textId="01BB39B4" w:rsidR="3356F89F" w:rsidRDefault="3356F89F" w:rsidP="3356F89F"/>
    <w:p w14:paraId="7A283AE1" w14:textId="04A502CF" w:rsidR="21F7ECDB" w:rsidRDefault="21F7ECDB" w:rsidP="3356F89F">
      <w:pPr>
        <w:rPr>
          <w:b/>
          <w:bCs/>
        </w:rPr>
      </w:pPr>
      <w:r w:rsidRPr="3356F89F">
        <w:rPr>
          <w:b/>
          <w:bCs/>
        </w:rPr>
        <w:t>Following on from the topic of Coal Lane:</w:t>
      </w:r>
    </w:p>
    <w:p w14:paraId="1809B584" w14:textId="2C1626E1" w:rsidR="77DAC308" w:rsidRDefault="77DAC308" w:rsidP="5C89736A">
      <w:pPr>
        <w:pStyle w:val="ListParagraph"/>
        <w:numPr>
          <w:ilvl w:val="0"/>
          <w:numId w:val="3"/>
        </w:numPr>
      </w:pPr>
      <w:r>
        <w:t>Discussed the need to maintain accurate and accessible data about the status of PROW and other Highways</w:t>
      </w:r>
    </w:p>
    <w:p w14:paraId="4E5F41BB" w14:textId="38FF5F71" w:rsidR="3D8FF1ED" w:rsidRDefault="3D8FF1ED" w:rsidP="2DF44FBA">
      <w:pPr>
        <w:pStyle w:val="ListParagraph"/>
        <w:numPr>
          <w:ilvl w:val="0"/>
          <w:numId w:val="3"/>
        </w:numPr>
      </w:pPr>
      <w:r>
        <w:t>Discussed creation of a</w:t>
      </w:r>
      <w:r w:rsidR="5FD8252D">
        <w:t xml:space="preserve">n </w:t>
      </w:r>
      <w:r>
        <w:t xml:space="preserve">information resource (potentially a flow chart) to guide public on </w:t>
      </w:r>
      <w:proofErr w:type="spellStart"/>
      <w:r>
        <w:t>trail</w:t>
      </w:r>
      <w:proofErr w:type="spellEnd"/>
      <w:r>
        <w:t xml:space="preserve"> </w:t>
      </w:r>
      <w:r w:rsidR="754A7828">
        <w:t xml:space="preserve">status </w:t>
      </w:r>
      <w:r>
        <w:t>and issue reporting</w:t>
      </w:r>
    </w:p>
    <w:p w14:paraId="08959FF3" w14:textId="32157EDC" w:rsidR="3D8FF1ED" w:rsidRDefault="2CF53F87" w:rsidP="2DF44FBA">
      <w:pPr>
        <w:pStyle w:val="ListParagraph"/>
        <w:numPr>
          <w:ilvl w:val="0"/>
          <w:numId w:val="3"/>
        </w:numPr>
      </w:pPr>
      <w:r>
        <w:t xml:space="preserve">Any illegal activity should be reported to Police and incident number obtained, to </w:t>
      </w:r>
      <w:proofErr w:type="spellStart"/>
      <w:r>
        <w:t>buildup</w:t>
      </w:r>
      <w:proofErr w:type="spellEnd"/>
      <w:r>
        <w:t xml:space="preserve"> their records. But identified c</w:t>
      </w:r>
      <w:r w:rsidR="3D8FF1ED">
        <w:t xml:space="preserve">hallenges in distinguishing between legal and illegal trail use, and </w:t>
      </w:r>
      <w:r w:rsidR="02A021FC">
        <w:t xml:space="preserve">therefore </w:t>
      </w:r>
      <w:r w:rsidR="3D8FF1ED">
        <w:t>appropriate reporting channels</w:t>
      </w:r>
    </w:p>
    <w:p w14:paraId="239930F2" w14:textId="17682611" w:rsidR="3D8FF1ED" w:rsidRDefault="4A223827" w:rsidP="2DF44FBA">
      <w:pPr>
        <w:pStyle w:val="ListParagraph"/>
        <w:numPr>
          <w:ilvl w:val="0"/>
          <w:numId w:val="3"/>
        </w:numPr>
      </w:pPr>
      <w:r>
        <w:t>A new all-Wales digital mapping system for rights of way is in development, which could significantly improve public access to trail information</w:t>
      </w:r>
    </w:p>
    <w:p w14:paraId="2AF03114" w14:textId="6E9EA3D7" w:rsidR="3D8FF1ED" w:rsidRDefault="4A223827" w:rsidP="2DF44FBA">
      <w:pPr>
        <w:pStyle w:val="ListParagraph"/>
        <w:numPr>
          <w:ilvl w:val="0"/>
          <w:numId w:val="3"/>
        </w:numPr>
      </w:pPr>
      <w:r>
        <w:t>Need further exploration of complain logging systems to track issues over time</w:t>
      </w:r>
    </w:p>
    <w:p w14:paraId="29FCF40B" w14:textId="464C1FE4" w:rsidR="3D8FF1ED" w:rsidRDefault="4A223827" w:rsidP="2DF44FBA">
      <w:pPr>
        <w:pStyle w:val="ListParagraph"/>
        <w:numPr>
          <w:ilvl w:val="0"/>
          <w:numId w:val="3"/>
        </w:numPr>
      </w:pPr>
      <w:r>
        <w:lastRenderedPageBreak/>
        <w:t>Discussed n</w:t>
      </w:r>
      <w:r w:rsidR="3D8FF1ED">
        <w:t xml:space="preserve">eed for better coordination between </w:t>
      </w:r>
      <w:r w:rsidR="017ADF95">
        <w:t>C</w:t>
      </w:r>
      <w:r w:rsidR="3D8FF1ED">
        <w:t xml:space="preserve">ommunity </w:t>
      </w:r>
      <w:r w:rsidR="7727A0D6">
        <w:t>Co</w:t>
      </w:r>
      <w:r w:rsidR="3D8FF1ED">
        <w:t xml:space="preserve">uncils, </w:t>
      </w:r>
      <w:r w:rsidR="49BF0B49">
        <w:t>P</w:t>
      </w:r>
      <w:r w:rsidR="3D8FF1ED">
        <w:t xml:space="preserve">olice, </w:t>
      </w:r>
      <w:r w:rsidR="7930FD09">
        <w:t xml:space="preserve">Highways </w:t>
      </w:r>
      <w:r w:rsidR="3D8FF1ED">
        <w:t xml:space="preserve">and </w:t>
      </w:r>
      <w:r w:rsidR="2431E691">
        <w:t>R</w:t>
      </w:r>
      <w:r w:rsidR="3D8FF1ED">
        <w:t xml:space="preserve">ights of </w:t>
      </w:r>
      <w:r w:rsidR="65CEAF9D">
        <w:t>W</w:t>
      </w:r>
      <w:r w:rsidR="3D8FF1ED">
        <w:t>ay department</w:t>
      </w:r>
    </w:p>
    <w:p w14:paraId="72A3D3EC" w14:textId="77777777" w:rsidR="003310BA" w:rsidRDefault="003310BA" w:rsidP="003310BA"/>
    <w:p w14:paraId="1784D45C" w14:textId="77777777" w:rsidR="003310BA" w:rsidRPr="003310BA" w:rsidRDefault="003310BA" w:rsidP="003310BA">
      <w:pPr>
        <w:rPr>
          <w:b/>
        </w:rPr>
      </w:pPr>
      <w:r w:rsidRPr="003310BA">
        <w:rPr>
          <w:b/>
        </w:rPr>
        <w:t>7. Gwent Police – Operation Harley</w:t>
      </w:r>
    </w:p>
    <w:p w14:paraId="711D9855" w14:textId="77777777" w:rsidR="003310BA" w:rsidRDefault="003310BA" w:rsidP="003310BA">
      <w:pPr>
        <w:pStyle w:val="ListParagraph"/>
        <w:numPr>
          <w:ilvl w:val="0"/>
          <w:numId w:val="6"/>
        </w:numPr>
      </w:pPr>
      <w:r>
        <w:t>Attempts made to engage with Gwent Police about Operation Harley, but no response yet</w:t>
      </w:r>
    </w:p>
    <w:p w14:paraId="702776D8" w14:textId="77777777" w:rsidR="003310BA" w:rsidRDefault="003310BA" w:rsidP="003310BA">
      <w:pPr>
        <w:pStyle w:val="ListParagraph"/>
        <w:numPr>
          <w:ilvl w:val="0"/>
          <w:numId w:val="6"/>
        </w:numPr>
      </w:pPr>
      <w:r>
        <w:t>Discussed importance of accurate reporting and logging of incidents to justify police operations</w:t>
      </w:r>
    </w:p>
    <w:p w14:paraId="6CF4576B" w14:textId="06430234" w:rsidR="6E322000" w:rsidRDefault="4F94B476" w:rsidP="72E16DC2">
      <w:pPr>
        <w:pStyle w:val="ListParagraph"/>
        <w:numPr>
          <w:ilvl w:val="0"/>
          <w:numId w:val="6"/>
        </w:numPr>
      </w:pPr>
      <w:r>
        <w:t>Celyn to query what records the Police hold and check original Tracks &amp; Trails consultation to see if they have already supplied this data</w:t>
      </w:r>
    </w:p>
    <w:p w14:paraId="3064103A" w14:textId="77777777" w:rsidR="003310BA" w:rsidRDefault="003310BA" w:rsidP="003310BA">
      <w:pPr>
        <w:pStyle w:val="ListParagraph"/>
        <w:numPr>
          <w:ilvl w:val="0"/>
          <w:numId w:val="6"/>
        </w:numPr>
      </w:pPr>
      <w:r>
        <w:t>Need for better public understanding of when and how to involve police in trail-related issues</w:t>
      </w:r>
    </w:p>
    <w:p w14:paraId="1E6F4BB8" w14:textId="17470F53" w:rsidR="0C6D029C" w:rsidRDefault="0C6D029C" w:rsidP="72E16DC2">
      <w:pPr>
        <w:pStyle w:val="ListParagraph"/>
        <w:numPr>
          <w:ilvl w:val="0"/>
          <w:numId w:val="6"/>
        </w:numPr>
      </w:pPr>
      <w:r>
        <w:t xml:space="preserve">Intend to get better engagement with Police but </w:t>
      </w:r>
      <w:proofErr w:type="spellStart"/>
      <w:r>
        <w:t>recognise</w:t>
      </w:r>
      <w:proofErr w:type="spellEnd"/>
      <w:r>
        <w:t xml:space="preserve"> their resources are stretched</w:t>
      </w:r>
    </w:p>
    <w:p w14:paraId="0D0B940D" w14:textId="77777777" w:rsidR="003310BA" w:rsidRDefault="003310BA" w:rsidP="003310BA"/>
    <w:p w14:paraId="07C8DCF4" w14:textId="77777777" w:rsidR="003310BA" w:rsidRPr="003310BA" w:rsidRDefault="003310BA" w:rsidP="003310BA">
      <w:pPr>
        <w:rPr>
          <w:b/>
        </w:rPr>
      </w:pPr>
      <w:r w:rsidRPr="003310BA">
        <w:rPr>
          <w:b/>
        </w:rPr>
        <w:t>8. Next Steps</w:t>
      </w:r>
    </w:p>
    <w:p w14:paraId="42B8D7DE" w14:textId="77777777" w:rsidR="003310BA" w:rsidRDefault="003310BA" w:rsidP="003310BA">
      <w:pPr>
        <w:pStyle w:val="ListParagraph"/>
        <w:numPr>
          <w:ilvl w:val="0"/>
          <w:numId w:val="7"/>
        </w:numPr>
      </w:pPr>
      <w:r>
        <w:t>Schedule site visit to Whitebrook in March</w:t>
      </w:r>
    </w:p>
    <w:p w14:paraId="45DD17DC" w14:textId="54622839" w:rsidR="003310BA" w:rsidRDefault="003310BA" w:rsidP="003310BA">
      <w:pPr>
        <w:pStyle w:val="ListParagraph"/>
        <w:numPr>
          <w:ilvl w:val="0"/>
          <w:numId w:val="7"/>
        </w:numPr>
      </w:pPr>
      <w:r>
        <w:t>Compile information for a public guidance resource on reporting issues/incidents (</w:t>
      </w:r>
      <w:r w:rsidR="2178D45B">
        <w:t xml:space="preserve">possibly as a </w:t>
      </w:r>
      <w:r>
        <w:t>flow chart)</w:t>
      </w:r>
    </w:p>
    <w:p w14:paraId="6B688C4D" w14:textId="77777777" w:rsidR="003310BA" w:rsidRDefault="003310BA" w:rsidP="003310BA">
      <w:pPr>
        <w:pStyle w:val="ListParagraph"/>
        <w:numPr>
          <w:ilvl w:val="0"/>
          <w:numId w:val="7"/>
        </w:numPr>
      </w:pPr>
      <w:r>
        <w:t>Contact Gwent Police re Operation Harley and explore possibility of obtaining complaint records for the local area</w:t>
      </w:r>
    </w:p>
    <w:p w14:paraId="77F3BDDB" w14:textId="77777777" w:rsidR="003310BA" w:rsidRDefault="003310BA" w:rsidP="003310BA">
      <w:pPr>
        <w:pStyle w:val="ListParagraph"/>
        <w:numPr>
          <w:ilvl w:val="0"/>
          <w:numId w:val="7"/>
        </w:numPr>
      </w:pPr>
      <w:r>
        <w:t>Prepare update on Tracks and Trails project for upcoming LAF meeting (19</w:t>
      </w:r>
      <w:r w:rsidRPr="003310BA">
        <w:rPr>
          <w:vertAlign w:val="superscript"/>
        </w:rPr>
        <w:t>th</w:t>
      </w:r>
      <w:r>
        <w:t xml:space="preserve"> February)</w:t>
      </w:r>
    </w:p>
    <w:p w14:paraId="50B9C77F" w14:textId="77777777" w:rsidR="003310BA" w:rsidRDefault="003310BA" w:rsidP="003310BA">
      <w:pPr>
        <w:pStyle w:val="ListParagraph"/>
        <w:numPr>
          <w:ilvl w:val="0"/>
          <w:numId w:val="7"/>
        </w:numPr>
      </w:pPr>
      <w:r>
        <w:t>Contact ESP for CVs of staff members doing survey work</w:t>
      </w:r>
    </w:p>
    <w:p w14:paraId="0E27B00A" w14:textId="77777777" w:rsidR="003310BA" w:rsidRDefault="003310BA" w:rsidP="003310BA"/>
    <w:p w14:paraId="3BE1C5D7" w14:textId="77777777" w:rsidR="003310BA" w:rsidRPr="003310BA" w:rsidRDefault="003310BA" w:rsidP="003310BA">
      <w:pPr>
        <w:rPr>
          <w:b/>
        </w:rPr>
      </w:pPr>
      <w:r w:rsidRPr="003310BA">
        <w:rPr>
          <w:b/>
        </w:rPr>
        <w:t>9. Any Other Business</w:t>
      </w:r>
    </w:p>
    <w:p w14:paraId="04505D19" w14:textId="77777777" w:rsidR="003310BA" w:rsidRDefault="003310BA" w:rsidP="003310BA">
      <w:r>
        <w:t>No comments</w:t>
      </w:r>
    </w:p>
    <w:p w14:paraId="60061E4C" w14:textId="77777777" w:rsidR="003310BA" w:rsidRDefault="003310BA" w:rsidP="003310BA"/>
    <w:p w14:paraId="65027F96" w14:textId="77777777" w:rsidR="003310BA" w:rsidRPr="003310BA" w:rsidRDefault="003310BA" w:rsidP="003310BA">
      <w:pPr>
        <w:rPr>
          <w:b/>
        </w:rPr>
      </w:pPr>
      <w:r w:rsidRPr="003310BA">
        <w:rPr>
          <w:b/>
        </w:rPr>
        <w:t>10. Date of Next Meeting</w:t>
      </w:r>
    </w:p>
    <w:p w14:paraId="4F63C46C" w14:textId="77777777" w:rsidR="00C671C3" w:rsidRDefault="003310BA" w:rsidP="003310BA">
      <w:r>
        <w:t>Coordinate with chair on available dates, then set up poll for next meeting date in early May.</w:t>
      </w:r>
    </w:p>
    <w:sectPr w:rsidR="00C67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9D"/>
    <w:multiLevelType w:val="hybridMultilevel"/>
    <w:tmpl w:val="C988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6D6B"/>
    <w:multiLevelType w:val="hybridMultilevel"/>
    <w:tmpl w:val="E1BC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494"/>
    <w:multiLevelType w:val="hybridMultilevel"/>
    <w:tmpl w:val="38AA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0A3D"/>
    <w:multiLevelType w:val="hybridMultilevel"/>
    <w:tmpl w:val="CA20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D4098"/>
    <w:multiLevelType w:val="hybridMultilevel"/>
    <w:tmpl w:val="7E02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143E"/>
    <w:multiLevelType w:val="hybridMultilevel"/>
    <w:tmpl w:val="833E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B61AB"/>
    <w:multiLevelType w:val="hybridMultilevel"/>
    <w:tmpl w:val="3B62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BA"/>
    <w:rsid w:val="003310BA"/>
    <w:rsid w:val="00825CCF"/>
    <w:rsid w:val="00C671C3"/>
    <w:rsid w:val="012F65A2"/>
    <w:rsid w:val="017ADF95"/>
    <w:rsid w:val="02A021FC"/>
    <w:rsid w:val="04479191"/>
    <w:rsid w:val="0AAFD0BF"/>
    <w:rsid w:val="0BC3280F"/>
    <w:rsid w:val="0C6D029C"/>
    <w:rsid w:val="0D7B6032"/>
    <w:rsid w:val="0F64628C"/>
    <w:rsid w:val="177ADD57"/>
    <w:rsid w:val="17B40F48"/>
    <w:rsid w:val="186FB667"/>
    <w:rsid w:val="1D1DA610"/>
    <w:rsid w:val="1E90C601"/>
    <w:rsid w:val="1F4DC0C9"/>
    <w:rsid w:val="2178D45B"/>
    <w:rsid w:val="21E63B23"/>
    <w:rsid w:val="21F7ECDB"/>
    <w:rsid w:val="2431E691"/>
    <w:rsid w:val="267D4757"/>
    <w:rsid w:val="2CEF4CF6"/>
    <w:rsid w:val="2CF53F87"/>
    <w:rsid w:val="2DF44FBA"/>
    <w:rsid w:val="30FF906D"/>
    <w:rsid w:val="3356F89F"/>
    <w:rsid w:val="34E44DA4"/>
    <w:rsid w:val="368604D0"/>
    <w:rsid w:val="37A85BB9"/>
    <w:rsid w:val="39BC1B9C"/>
    <w:rsid w:val="3D7AC706"/>
    <w:rsid w:val="3D8FF1ED"/>
    <w:rsid w:val="405E788D"/>
    <w:rsid w:val="412E4B97"/>
    <w:rsid w:val="454E4391"/>
    <w:rsid w:val="48901378"/>
    <w:rsid w:val="48FDA391"/>
    <w:rsid w:val="49BF0B49"/>
    <w:rsid w:val="4A223827"/>
    <w:rsid w:val="4AB0E1BD"/>
    <w:rsid w:val="4AD5D128"/>
    <w:rsid w:val="4B6CD400"/>
    <w:rsid w:val="4E6C0C60"/>
    <w:rsid w:val="4F753112"/>
    <w:rsid w:val="4F94B476"/>
    <w:rsid w:val="591F2869"/>
    <w:rsid w:val="5C89736A"/>
    <w:rsid w:val="5FD8252D"/>
    <w:rsid w:val="604DE613"/>
    <w:rsid w:val="61373DDE"/>
    <w:rsid w:val="615FAEBA"/>
    <w:rsid w:val="61DBF5CC"/>
    <w:rsid w:val="65CEAF9D"/>
    <w:rsid w:val="6E322000"/>
    <w:rsid w:val="7031D24F"/>
    <w:rsid w:val="72065523"/>
    <w:rsid w:val="72E16DC2"/>
    <w:rsid w:val="754A7828"/>
    <w:rsid w:val="7727A0D6"/>
    <w:rsid w:val="77DAC308"/>
    <w:rsid w:val="7930FD09"/>
    <w:rsid w:val="7A42CB30"/>
    <w:rsid w:val="7DF6391E"/>
    <w:rsid w:val="7E6ABCD7"/>
    <w:rsid w:val="7F4CF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AF63"/>
  <w15:chartTrackingRefBased/>
  <w15:docId w15:val="{611E90A5-8C3A-4D70-9185-D1B5F199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d341e-6a07-4b84-b6c0-6b6b4268360b" xsi:nil="true"/>
    <lcf76f155ced4ddcb4097134ff3c332f xmlns="8f31ae1e-9659-4e27-ba16-7ea795bea46b">
      <Terms xmlns="http://schemas.microsoft.com/office/infopath/2007/PartnerControls"/>
    </lcf76f155ced4ddcb4097134ff3c332f>
    <_Flow_SignoffStatus xmlns="8f31ae1e-9659-4e27-ba16-7ea795bea4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491A1095F234F844E8EB72FA8352F" ma:contentTypeVersion="19" ma:contentTypeDescription="Create a new document." ma:contentTypeScope="" ma:versionID="adf9692b98481c976652f91a4e456ac7">
  <xsd:schema xmlns:xsd="http://www.w3.org/2001/XMLSchema" xmlns:xs="http://www.w3.org/2001/XMLSchema" xmlns:p="http://schemas.microsoft.com/office/2006/metadata/properties" xmlns:ns2="8f31ae1e-9659-4e27-ba16-7ea795bea46b" xmlns:ns3="a27d341e-6a07-4b84-b6c0-6b6b4268360b" targetNamespace="http://schemas.microsoft.com/office/2006/metadata/properties" ma:root="true" ma:fieldsID="cf04bc290365abd2119b4a569c379eb7" ns2:_="" ns3:_="">
    <xsd:import namespace="8f31ae1e-9659-4e27-ba16-7ea795bea46b"/>
    <xsd:import namespace="a27d341e-6a07-4b84-b6c0-6b6b42683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ae1e-9659-4e27-ba16-7ea795bea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43886b-c14a-4342-9f27-299ef2c86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341e-6a07-4b84-b6c0-6b6b42683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2099-95dd-41be-a656-c9245a2bcf98}" ma:internalName="TaxCatchAll" ma:showField="CatchAllData" ma:web="a27d341e-6a07-4b84-b6c0-6b6b42683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9D066-D020-48F2-8BCB-F4E548AA1F26}">
  <ds:schemaRefs>
    <ds:schemaRef ds:uri="http://schemas.microsoft.com/office/2006/metadata/properties"/>
    <ds:schemaRef ds:uri="http://schemas.microsoft.com/office/infopath/2007/PartnerControls"/>
    <ds:schemaRef ds:uri="a27d341e-6a07-4b84-b6c0-6b6b4268360b"/>
    <ds:schemaRef ds:uri="8f31ae1e-9659-4e27-ba16-7ea795bea46b"/>
  </ds:schemaRefs>
</ds:datastoreItem>
</file>

<file path=customXml/itemProps2.xml><?xml version="1.0" encoding="utf-8"?>
<ds:datastoreItem xmlns:ds="http://schemas.openxmlformats.org/officeDocument/2006/customXml" ds:itemID="{FC956E4E-2C88-4818-9F5B-4021F259C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891A5-CF96-46E3-A936-BA1D9387C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1ae1e-9659-4e27-ba16-7ea795bea46b"/>
    <ds:schemaRef ds:uri="a27d341e-6a07-4b84-b6c0-6b6b42683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Celyn Davies</dc:creator>
  <cp:keywords/>
  <dc:description/>
  <cp:lastModifiedBy>Information</cp:lastModifiedBy>
  <cp:revision>2</cp:revision>
  <dcterms:created xsi:type="dcterms:W3CDTF">2025-02-26T11:53:00Z</dcterms:created>
  <dcterms:modified xsi:type="dcterms:W3CDTF">2025-02-26T11:53:00Z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0x010100C41491A1095F234F844E8EB72FA8352F</vt:lpwstr>
  </property>
  <property fmtid="{D5CDD505-2E9C-101B-9397-08002B2CF9AE}" pid="3" name="MediaServiceImageTags">
    <vt:lpwstr/>
  </property>
</Properties>
</file>